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本科应届毕业生报考中国人民大学硕士生承诺书</w:t>
      </w:r>
    </w:p>
    <w:p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</w:p>
    <w:p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，本人拥护中国共产党的领导，品德良好，遵纪守法。本人承诺</w:t>
      </w:r>
      <w:r>
        <w:rPr>
          <w:rFonts w:hint="eastAsia" w:hAnsi="宋体"/>
          <w:sz w:val="28"/>
          <w:szCs w:val="28"/>
          <w:lang w:val="en-US" w:eastAsia="zh-CN"/>
        </w:rPr>
        <w:t>已</w:t>
      </w:r>
      <w:r>
        <w:rPr>
          <w:rFonts w:hint="eastAsia" w:hAnsi="宋体"/>
          <w:sz w:val="28"/>
          <w:szCs w:val="28"/>
        </w:rPr>
        <w:t>如实填写在校期间奖惩情况，本科在校期间各科成绩合格，能够</w:t>
      </w:r>
      <w:bookmarkStart w:id="0" w:name="_GoBack"/>
      <w:bookmarkEnd w:id="0"/>
      <w:r>
        <w:rPr>
          <w:rFonts w:hint="eastAsia" w:hAnsi="宋体"/>
          <w:sz w:val="28"/>
          <w:szCs w:val="28"/>
        </w:rPr>
        <w:t>入学前（以开学报到日为准）取得国家承认的本科学历证书</w:t>
      </w:r>
      <w:r>
        <w:rPr>
          <w:rFonts w:hAnsi="宋体"/>
          <w:sz w:val="28"/>
          <w:szCs w:val="28"/>
        </w:rPr>
        <w:t>或教育部留学服务中心出具的《国（境）外学历学位认证书》</w:t>
      </w:r>
      <w:r>
        <w:rPr>
          <w:rFonts w:hint="eastAsia" w:hAnsi="宋体"/>
          <w:sz w:val="28"/>
          <w:szCs w:val="28"/>
        </w:rPr>
        <w:t>。</w:t>
      </w:r>
    </w:p>
    <w:p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>
        <w:rPr>
          <w:rFonts w:hint="eastAsia" w:hAnsi="宋体"/>
          <w:sz w:val="28"/>
          <w:szCs w:val="28"/>
        </w:rPr>
        <w:t>取得</w:t>
      </w:r>
      <w:r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>
      <w:pPr>
        <w:pStyle w:val="3"/>
        <w:ind w:firstLine="5320" w:firstLineChars="1900"/>
        <w:rPr>
          <w:rFonts w:hAnsi="宋体"/>
          <w:sz w:val="28"/>
          <w:szCs w:val="28"/>
        </w:rPr>
      </w:pPr>
    </w:p>
    <w:p>
      <w:pPr>
        <w:pStyle w:val="3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>
      <w:pPr>
        <w:pStyle w:val="3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yNDBmNGE3MDVlMDg4MTM2N2MzZDY2ODI5MWNjYzgifQ=="/>
  </w:docVars>
  <w:rsids>
    <w:rsidRoot w:val="00F564FE"/>
    <w:rsid w:val="00076942"/>
    <w:rsid w:val="000A714D"/>
    <w:rsid w:val="000E4DB7"/>
    <w:rsid w:val="001A2EF3"/>
    <w:rsid w:val="003409E5"/>
    <w:rsid w:val="007341F2"/>
    <w:rsid w:val="007654CF"/>
    <w:rsid w:val="007E1DC9"/>
    <w:rsid w:val="0083111D"/>
    <w:rsid w:val="00A73071"/>
    <w:rsid w:val="00A83859"/>
    <w:rsid w:val="00AE4BC6"/>
    <w:rsid w:val="00BA3D28"/>
    <w:rsid w:val="00D34E4C"/>
    <w:rsid w:val="00D4172C"/>
    <w:rsid w:val="00F564FE"/>
    <w:rsid w:val="08340F2A"/>
    <w:rsid w:val="0F771A12"/>
    <w:rsid w:val="6450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ody Text"/>
    <w:basedOn w:val="1"/>
    <w:link w:val="14"/>
    <w:uiPriority w:val="0"/>
    <w:rPr>
      <w:rFonts w:ascii="宋体" w:hAnsi="Times New Roman" w:eastAsia="宋体" w:cs="Times New Roman"/>
      <w:sz w:val="24"/>
      <w:szCs w:val="20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semiHidden/>
    <w:qFormat/>
    <w:uiPriority w:val="99"/>
  </w:style>
  <w:style w:type="character" w:customStyle="1" w:styleId="14">
    <w:name w:val="正文文本 字符1"/>
    <w:link w:val="3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210</Characters>
  <Lines>1</Lines>
  <Paragraphs>1</Paragraphs>
  <TotalTime>19</TotalTime>
  <ScaleCrop>false</ScaleCrop>
  <LinksUpToDate>false</LinksUpToDate>
  <CharactersWithSpaces>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2023-03-20T00:24:00Z</dcterms:created>
  <dc:creator>rbs</dc:creator>
  <cp:lastModifiedBy>哈</cp:lastModifiedBy>
  <dcterms:modified xsi:type="dcterms:W3CDTF">2023-03-22T11:02:36Z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250B7B038ABD42D7BF3B1930316E739C</vt:lpwstr>
  </property>
</Properties>
</file>